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5894B" w14:textId="77777777" w:rsidR="000E0A89" w:rsidRPr="0019370B" w:rsidRDefault="000E0A89" w:rsidP="000E0A89">
      <w:pPr>
        <w:spacing w:line="240" w:lineRule="auto"/>
        <w:jc w:val="center"/>
        <w:rPr>
          <w:b/>
          <w:bCs/>
        </w:rPr>
      </w:pPr>
      <w:bookmarkStart w:id="0" w:name="_Hlk194312999"/>
      <w:r w:rsidRPr="0019370B">
        <w:rPr>
          <w:b/>
          <w:bCs/>
        </w:rPr>
        <w:t>CỘNG HÒA XÃ HỘI CHỦ NGHĨA VIỆT NAM</w:t>
      </w:r>
    </w:p>
    <w:p w14:paraId="36B0F82F" w14:textId="77777777" w:rsidR="000E0A89" w:rsidRPr="0019370B" w:rsidRDefault="000E0A89" w:rsidP="000E0A89">
      <w:pPr>
        <w:spacing w:line="240" w:lineRule="auto"/>
        <w:jc w:val="center"/>
        <w:rPr>
          <w:b/>
          <w:bCs/>
        </w:rPr>
      </w:pPr>
      <w:r w:rsidRPr="0019370B">
        <w:rPr>
          <w:b/>
          <w:bCs/>
        </w:rPr>
        <w:t>Độc lập - Tự do - Hạnh phúc</w:t>
      </w:r>
    </w:p>
    <w:p w14:paraId="3E2DF951" w14:textId="77777777" w:rsidR="000E0A89" w:rsidRDefault="000E0A89" w:rsidP="000E0A89">
      <w:pPr>
        <w:spacing w:line="240" w:lineRule="auto"/>
        <w:jc w:val="center"/>
        <w:rPr>
          <w:b/>
          <w:bCs/>
        </w:rPr>
      </w:pPr>
      <w:r w:rsidRPr="0019370B">
        <w:rPr>
          <w:b/>
          <w:bCs/>
        </w:rPr>
        <w:t>-------oOo--------</w:t>
      </w:r>
    </w:p>
    <w:p w14:paraId="04C274E4" w14:textId="77777777" w:rsidR="000E0A89" w:rsidRPr="00E5151C" w:rsidRDefault="000E0A89" w:rsidP="000E0A89">
      <w:pPr>
        <w:spacing w:line="240" w:lineRule="auto"/>
        <w:jc w:val="center"/>
        <w:rPr>
          <w:b/>
          <w:bCs/>
        </w:rPr>
      </w:pPr>
    </w:p>
    <w:p w14:paraId="330B07DA" w14:textId="77777777" w:rsidR="000E0A89" w:rsidRPr="00E5151C" w:rsidRDefault="000E0A89" w:rsidP="000E0A89">
      <w:pPr>
        <w:spacing w:line="240" w:lineRule="auto"/>
        <w:jc w:val="center"/>
        <w:rPr>
          <w:b/>
          <w:bCs/>
        </w:rPr>
      </w:pPr>
      <w:r w:rsidRPr="00E5151C">
        <w:rPr>
          <w:b/>
          <w:bCs/>
        </w:rPr>
        <w:t>THÔNG BÁO</w:t>
      </w:r>
    </w:p>
    <w:p w14:paraId="4938F270" w14:textId="77777777" w:rsidR="000E0A89" w:rsidRPr="00E5151C" w:rsidRDefault="000E0A89" w:rsidP="000E0A89">
      <w:pPr>
        <w:spacing w:line="240" w:lineRule="auto"/>
        <w:jc w:val="center"/>
        <w:rPr>
          <w:b/>
          <w:bCs/>
        </w:rPr>
      </w:pPr>
      <w:r w:rsidRPr="00E5151C">
        <w:rPr>
          <w:b/>
          <w:bCs/>
        </w:rPr>
        <w:t>LỊCH NGHỈ LỄ GIỖ TỔ HÙNG VƯƠNG 2025</w:t>
      </w:r>
    </w:p>
    <w:p w14:paraId="28B98E07" w14:textId="77777777" w:rsidR="000E0A89" w:rsidRDefault="000E0A89" w:rsidP="000E0A89">
      <w:pPr>
        <w:spacing w:line="240" w:lineRule="auto"/>
        <w:jc w:val="center"/>
        <w:rPr>
          <w:b/>
          <w:bCs/>
        </w:rPr>
      </w:pPr>
    </w:p>
    <w:p w14:paraId="718A6620" w14:textId="77777777" w:rsidR="000E0A89" w:rsidRPr="00E5151C" w:rsidRDefault="000E0A89" w:rsidP="000E0A89">
      <w:pPr>
        <w:spacing w:after="120" w:line="271" w:lineRule="auto"/>
        <w:jc w:val="center"/>
        <w:rPr>
          <w:i/>
          <w:iCs w:val="0"/>
          <w:sz w:val="26"/>
          <w:szCs w:val="26"/>
        </w:rPr>
      </w:pPr>
      <w:r w:rsidRPr="00E5151C">
        <w:rPr>
          <w:b/>
          <w:bCs/>
          <w:i/>
          <w:iCs w:val="0"/>
          <w:sz w:val="26"/>
          <w:szCs w:val="26"/>
        </w:rPr>
        <w:t>Kính gửi:</w:t>
      </w:r>
      <w:r w:rsidRPr="00E5151C">
        <w:rPr>
          <w:i/>
          <w:iCs w:val="0"/>
          <w:sz w:val="26"/>
          <w:szCs w:val="26"/>
        </w:rPr>
        <w:t xml:space="preserve"> Toàn thể nhân viên/Công nhân viên công ty</w:t>
      </w:r>
    </w:p>
    <w:p w14:paraId="657CD3AE" w14:textId="77777777" w:rsidR="000E0A89" w:rsidRPr="00E5151C" w:rsidRDefault="000E0A89" w:rsidP="000E0A89">
      <w:pPr>
        <w:spacing w:after="120" w:line="271" w:lineRule="auto"/>
        <w:jc w:val="both"/>
        <w:rPr>
          <w:sz w:val="26"/>
          <w:szCs w:val="26"/>
        </w:rPr>
      </w:pPr>
      <w:r w:rsidRPr="00E5151C">
        <w:rPr>
          <w:sz w:val="26"/>
          <w:szCs w:val="26"/>
        </w:rPr>
        <w:t>Căn cứ theo quy định của Nhà nước về các ngày nghỉ lễ trong năm, Ban lãnh đạo công ty thông báo lịch nghỉ lễ Giỗ Tổ Hùng Vương năm 2025 như sau:</w:t>
      </w:r>
    </w:p>
    <w:p w14:paraId="00D1B65F" w14:textId="77777777" w:rsidR="000E0A89" w:rsidRPr="00E5151C" w:rsidRDefault="000E0A89" w:rsidP="000E0A89">
      <w:pPr>
        <w:spacing w:after="120" w:line="271" w:lineRule="auto"/>
        <w:jc w:val="both"/>
        <w:rPr>
          <w:b/>
          <w:bCs/>
          <w:sz w:val="26"/>
          <w:szCs w:val="26"/>
        </w:rPr>
      </w:pPr>
      <w:r w:rsidRPr="00E5151C">
        <w:rPr>
          <w:b/>
          <w:bCs/>
          <w:sz w:val="26"/>
          <w:szCs w:val="26"/>
        </w:rPr>
        <w:t>1. Thời gian nghỉ lễ</w:t>
      </w:r>
    </w:p>
    <w:p w14:paraId="084E0D2B" w14:textId="7BED09CE" w:rsidR="000E0A89" w:rsidRPr="00E5151C" w:rsidRDefault="000E0A89" w:rsidP="000E0A89">
      <w:pPr>
        <w:spacing w:after="120" w:line="271" w:lineRule="auto"/>
        <w:jc w:val="both"/>
        <w:rPr>
          <w:sz w:val="26"/>
          <w:szCs w:val="26"/>
        </w:rPr>
      </w:pPr>
      <w:r w:rsidRPr="00E5151C">
        <w:rPr>
          <w:sz w:val="26"/>
          <w:szCs w:val="26"/>
        </w:rPr>
        <w:t xml:space="preserve">Nghỉ lễ: Từ ngày </w:t>
      </w:r>
      <w:r>
        <w:rPr>
          <w:sz w:val="26"/>
          <w:szCs w:val="26"/>
        </w:rPr>
        <w:t>0</w:t>
      </w:r>
      <w:r>
        <w:rPr>
          <w:sz w:val="26"/>
          <w:szCs w:val="26"/>
        </w:rPr>
        <w:t>6</w:t>
      </w:r>
      <w:r>
        <w:rPr>
          <w:sz w:val="26"/>
          <w:szCs w:val="26"/>
        </w:rPr>
        <w:t>/03/2025</w:t>
      </w:r>
      <w:r w:rsidRPr="00E5151C">
        <w:rPr>
          <w:sz w:val="26"/>
          <w:szCs w:val="26"/>
        </w:rPr>
        <w:t xml:space="preserve"> (</w:t>
      </w:r>
      <w:r>
        <w:rPr>
          <w:sz w:val="26"/>
          <w:szCs w:val="26"/>
        </w:rPr>
        <w:t>Chỉ Nhật</w:t>
      </w:r>
      <w:r w:rsidRPr="00E5151C">
        <w:rPr>
          <w:sz w:val="26"/>
          <w:szCs w:val="26"/>
        </w:rPr>
        <w:t>) đến hết ngày [</w:t>
      </w:r>
      <w:r>
        <w:rPr>
          <w:sz w:val="26"/>
          <w:szCs w:val="26"/>
        </w:rPr>
        <w:t>07/04/2025</w:t>
      </w:r>
      <w:r w:rsidRPr="00E5151C">
        <w:rPr>
          <w:sz w:val="26"/>
          <w:szCs w:val="26"/>
        </w:rPr>
        <w:t xml:space="preserve">] (Thứ </w:t>
      </w:r>
      <w:r>
        <w:rPr>
          <w:sz w:val="26"/>
          <w:szCs w:val="26"/>
        </w:rPr>
        <w:t>Hai</w:t>
      </w:r>
      <w:r w:rsidRPr="00E5151C">
        <w:rPr>
          <w:sz w:val="26"/>
          <w:szCs w:val="26"/>
        </w:rPr>
        <w:t>).</w:t>
      </w:r>
    </w:p>
    <w:p w14:paraId="355BD602" w14:textId="77777777" w:rsidR="000E0A89" w:rsidRPr="00E5151C" w:rsidRDefault="000E0A89" w:rsidP="000E0A89">
      <w:pPr>
        <w:spacing w:after="120" w:line="271" w:lineRule="auto"/>
        <w:jc w:val="both"/>
        <w:rPr>
          <w:sz w:val="26"/>
          <w:szCs w:val="26"/>
        </w:rPr>
      </w:pPr>
      <w:r w:rsidRPr="00E5151C">
        <w:rPr>
          <w:sz w:val="26"/>
          <w:szCs w:val="26"/>
        </w:rPr>
        <w:t>Thời gian làm việc trở lại: Ngày</w:t>
      </w:r>
      <w:r>
        <w:rPr>
          <w:sz w:val="26"/>
          <w:szCs w:val="26"/>
        </w:rPr>
        <w:t xml:space="preserve"> 08/04/2025</w:t>
      </w:r>
      <w:r w:rsidRPr="00E5151C">
        <w:rPr>
          <w:sz w:val="26"/>
          <w:szCs w:val="26"/>
        </w:rPr>
        <w:t xml:space="preserve"> </w:t>
      </w:r>
      <w:r>
        <w:rPr>
          <w:sz w:val="26"/>
          <w:szCs w:val="26"/>
        </w:rPr>
        <w:t>(Thứ Ba)</w:t>
      </w:r>
    </w:p>
    <w:p w14:paraId="1F2DD03A" w14:textId="77777777" w:rsidR="000E0A89" w:rsidRPr="00E5151C" w:rsidRDefault="000E0A89" w:rsidP="000E0A89">
      <w:pPr>
        <w:spacing w:after="120" w:line="271" w:lineRule="auto"/>
        <w:jc w:val="both"/>
        <w:rPr>
          <w:b/>
          <w:bCs/>
          <w:sz w:val="26"/>
          <w:szCs w:val="26"/>
        </w:rPr>
      </w:pPr>
      <w:r w:rsidRPr="00E5151C">
        <w:rPr>
          <w:b/>
          <w:bCs/>
          <w:sz w:val="26"/>
          <w:szCs w:val="26"/>
        </w:rPr>
        <w:t>2. Lưu ý:</w:t>
      </w:r>
    </w:p>
    <w:p w14:paraId="3B99F376" w14:textId="77777777" w:rsidR="000E0A89" w:rsidRPr="00E5151C" w:rsidRDefault="000E0A89" w:rsidP="000E0A89">
      <w:pPr>
        <w:spacing w:after="120" w:line="271" w:lineRule="auto"/>
        <w:jc w:val="both"/>
        <w:rPr>
          <w:sz w:val="26"/>
          <w:szCs w:val="26"/>
        </w:rPr>
      </w:pPr>
      <w:r>
        <w:rPr>
          <w:sz w:val="26"/>
          <w:szCs w:val="26"/>
        </w:rPr>
        <w:t xml:space="preserve">- </w:t>
      </w:r>
      <w:r w:rsidRPr="00E5151C">
        <w:rPr>
          <w:sz w:val="26"/>
          <w:szCs w:val="26"/>
        </w:rPr>
        <w:t>Đề nghị các phòng ban sắp xếp công việc hợp lý để không ảnh hưởng đến tiến độ chung.</w:t>
      </w:r>
    </w:p>
    <w:p w14:paraId="1C1DC269" w14:textId="77777777" w:rsidR="000E0A89" w:rsidRPr="00E5151C" w:rsidRDefault="000E0A89" w:rsidP="000E0A89">
      <w:pPr>
        <w:spacing w:after="120" w:line="271" w:lineRule="auto"/>
        <w:jc w:val="both"/>
        <w:rPr>
          <w:sz w:val="26"/>
          <w:szCs w:val="26"/>
        </w:rPr>
      </w:pPr>
      <w:r>
        <w:rPr>
          <w:sz w:val="26"/>
          <w:szCs w:val="26"/>
        </w:rPr>
        <w:t xml:space="preserve">- </w:t>
      </w:r>
      <w:r w:rsidRPr="00E5151C">
        <w:rPr>
          <w:sz w:val="26"/>
          <w:szCs w:val="26"/>
        </w:rPr>
        <w:t>Các bộ phận có lịch làm việc theo đặc thù công việc vui lòng tuân thủ theo sự sắp xếp của quản lý trực tiếp.</w:t>
      </w:r>
    </w:p>
    <w:p w14:paraId="3CB7EB58" w14:textId="77777777" w:rsidR="000E0A89" w:rsidRPr="00E5151C" w:rsidRDefault="000E0A89" w:rsidP="000E0A89">
      <w:pPr>
        <w:spacing w:after="120" w:line="271" w:lineRule="auto"/>
        <w:jc w:val="both"/>
        <w:rPr>
          <w:sz w:val="26"/>
          <w:szCs w:val="26"/>
        </w:rPr>
      </w:pPr>
      <w:r>
        <w:rPr>
          <w:sz w:val="26"/>
          <w:szCs w:val="26"/>
        </w:rPr>
        <w:t xml:space="preserve">- </w:t>
      </w:r>
      <w:r w:rsidRPr="00E5151C">
        <w:rPr>
          <w:sz w:val="26"/>
          <w:szCs w:val="26"/>
        </w:rPr>
        <w:t>Nhân viên có trách nhiệm bảo quản tài sản, tắt các thiết bị điện trước khi nghỉ lễ để đảm bảo an toàn.</w:t>
      </w:r>
    </w:p>
    <w:p w14:paraId="76CC6775" w14:textId="77777777" w:rsidR="000E0A89" w:rsidRPr="00E5151C" w:rsidRDefault="000E0A89" w:rsidP="000E0A89">
      <w:pPr>
        <w:spacing w:after="120" w:line="271" w:lineRule="auto"/>
        <w:jc w:val="both"/>
        <w:rPr>
          <w:b/>
          <w:bCs/>
          <w:i/>
          <w:iCs w:val="0"/>
          <w:sz w:val="26"/>
          <w:szCs w:val="26"/>
        </w:rPr>
      </w:pPr>
      <w:bookmarkStart w:id="1" w:name="_Hlk194313144"/>
      <w:r w:rsidRPr="00E5151C">
        <w:rPr>
          <w:b/>
          <w:bCs/>
          <w:i/>
          <w:iCs w:val="0"/>
          <w:sz w:val="26"/>
          <w:szCs w:val="26"/>
        </w:rPr>
        <w:t>Kính chúc toàn thể cán bộ nhân viên có kỳ nghỉ lễ vui vẻ và ý nghĩa!</w:t>
      </w:r>
      <w:bookmarkEnd w:id="1"/>
    </w:p>
    <w:p w14:paraId="1AA9E134" w14:textId="77777777" w:rsidR="000E0A89" w:rsidRPr="00E5151C" w:rsidRDefault="000E0A89" w:rsidP="000E0A89">
      <w:pPr>
        <w:spacing w:after="120" w:line="271" w:lineRule="auto"/>
        <w:jc w:val="both"/>
        <w:rPr>
          <w:b/>
          <w:bCs/>
          <w:i/>
          <w:iCs w:val="0"/>
          <w:sz w:val="26"/>
          <w:szCs w:val="26"/>
        </w:rPr>
      </w:pPr>
      <w:r w:rsidRPr="00E5151C">
        <w:rPr>
          <w:b/>
          <w:bCs/>
          <w:i/>
          <w:iCs w:val="0"/>
          <w:sz w:val="26"/>
          <w:szCs w:val="26"/>
        </w:rPr>
        <w:t>Trân trọng!</w:t>
      </w:r>
    </w:p>
    <w:p w14:paraId="02313860" w14:textId="77777777" w:rsidR="000E0A89" w:rsidRPr="0019370B" w:rsidRDefault="000E0A89" w:rsidP="000E0A89">
      <w:pPr>
        <w:spacing w:line="240" w:lineRule="auto"/>
        <w:jc w:val="right"/>
        <w:rPr>
          <w:i/>
          <w:iCs w:val="0"/>
        </w:rPr>
      </w:pPr>
    </w:p>
    <w:tbl>
      <w:tblPr>
        <w:tblW w:w="0" w:type="auto"/>
        <w:tblLook w:val="04A0" w:firstRow="1" w:lastRow="0" w:firstColumn="1" w:lastColumn="0" w:noHBand="0" w:noVBand="1"/>
      </w:tblPr>
      <w:tblGrid>
        <w:gridCol w:w="4675"/>
        <w:gridCol w:w="4675"/>
      </w:tblGrid>
      <w:tr w:rsidR="000E0A89" w:rsidRPr="0019370B" w14:paraId="5BFA5C7F" w14:textId="77777777" w:rsidTr="00CF2B0C">
        <w:trPr>
          <w:trHeight w:val="1575"/>
        </w:trPr>
        <w:tc>
          <w:tcPr>
            <w:tcW w:w="4675" w:type="dxa"/>
            <w:shd w:val="clear" w:color="auto" w:fill="auto"/>
            <w:vAlign w:val="center"/>
          </w:tcPr>
          <w:p w14:paraId="354C5BFF" w14:textId="77777777" w:rsidR="000E0A89" w:rsidRPr="0019370B" w:rsidRDefault="000E0A89" w:rsidP="00CF2B0C">
            <w:pPr>
              <w:spacing w:after="0" w:line="240" w:lineRule="auto"/>
              <w:jc w:val="center"/>
            </w:pPr>
          </w:p>
        </w:tc>
        <w:tc>
          <w:tcPr>
            <w:tcW w:w="4675" w:type="dxa"/>
            <w:shd w:val="clear" w:color="auto" w:fill="auto"/>
            <w:vAlign w:val="center"/>
          </w:tcPr>
          <w:p w14:paraId="4D72040E" w14:textId="77777777" w:rsidR="000E0A89" w:rsidRPr="0019370B" w:rsidRDefault="000E0A89" w:rsidP="00CF2B0C">
            <w:pPr>
              <w:spacing w:after="0" w:line="240" w:lineRule="auto"/>
              <w:jc w:val="center"/>
              <w:rPr>
                <w:i/>
                <w:iCs w:val="0"/>
              </w:rPr>
            </w:pPr>
            <w:proofErr w:type="gramStart"/>
            <w:r w:rsidRPr="0019370B">
              <w:rPr>
                <w:i/>
                <w:iCs w:val="0"/>
              </w:rPr>
              <w:t>…..</w:t>
            </w:r>
            <w:proofErr w:type="gramEnd"/>
            <w:r w:rsidRPr="0019370B">
              <w:rPr>
                <w:i/>
                <w:iCs w:val="0"/>
              </w:rPr>
              <w:t>, ngày… tháng … năm 2025</w:t>
            </w:r>
          </w:p>
          <w:p w14:paraId="2A126354" w14:textId="77777777" w:rsidR="000E0A89" w:rsidRPr="0019370B" w:rsidRDefault="000E0A89" w:rsidP="00CF2B0C">
            <w:pPr>
              <w:spacing w:after="0" w:line="240" w:lineRule="auto"/>
              <w:jc w:val="center"/>
              <w:rPr>
                <w:b/>
                <w:bCs/>
              </w:rPr>
            </w:pPr>
            <w:r w:rsidRPr="0019370B">
              <w:rPr>
                <w:b/>
                <w:bCs/>
              </w:rPr>
              <w:t>GIÁM ĐỐC</w:t>
            </w:r>
          </w:p>
          <w:p w14:paraId="1E7969FB" w14:textId="77777777" w:rsidR="000E0A89" w:rsidRPr="0019370B" w:rsidRDefault="000E0A89" w:rsidP="00CF2B0C">
            <w:pPr>
              <w:spacing w:after="0" w:line="240" w:lineRule="auto"/>
              <w:jc w:val="center"/>
              <w:rPr>
                <w:i/>
                <w:iCs w:val="0"/>
              </w:rPr>
            </w:pPr>
            <w:r w:rsidRPr="0019370B">
              <w:rPr>
                <w:i/>
                <w:iCs w:val="0"/>
              </w:rPr>
              <w:t>(Ký, ghi rõ họ tên)</w:t>
            </w:r>
          </w:p>
          <w:p w14:paraId="32E37B35" w14:textId="77777777" w:rsidR="000E0A89" w:rsidRPr="0019370B" w:rsidRDefault="000E0A89" w:rsidP="00CF2B0C">
            <w:pPr>
              <w:spacing w:after="0" w:line="240" w:lineRule="auto"/>
              <w:jc w:val="center"/>
            </w:pPr>
          </w:p>
        </w:tc>
      </w:tr>
      <w:tr w:rsidR="000E0A89" w:rsidRPr="0019370B" w14:paraId="7C7C9DF9" w14:textId="77777777" w:rsidTr="00CF2B0C">
        <w:trPr>
          <w:trHeight w:val="1575"/>
        </w:trPr>
        <w:tc>
          <w:tcPr>
            <w:tcW w:w="4675" w:type="dxa"/>
            <w:shd w:val="clear" w:color="auto" w:fill="auto"/>
            <w:vAlign w:val="center"/>
          </w:tcPr>
          <w:p w14:paraId="2EBB4F7A" w14:textId="77777777" w:rsidR="000E0A89" w:rsidRPr="0019370B" w:rsidRDefault="000E0A89" w:rsidP="00CF2B0C">
            <w:pPr>
              <w:spacing w:after="0" w:line="240" w:lineRule="auto"/>
              <w:jc w:val="center"/>
            </w:pPr>
          </w:p>
        </w:tc>
        <w:tc>
          <w:tcPr>
            <w:tcW w:w="4675" w:type="dxa"/>
            <w:shd w:val="clear" w:color="auto" w:fill="auto"/>
            <w:vAlign w:val="center"/>
          </w:tcPr>
          <w:p w14:paraId="62E4BEE7" w14:textId="77777777" w:rsidR="000E0A89" w:rsidRPr="0019370B" w:rsidRDefault="000E0A89" w:rsidP="00CF2B0C">
            <w:pPr>
              <w:spacing w:after="0" w:line="240" w:lineRule="auto"/>
              <w:rPr>
                <w:i/>
                <w:iCs w:val="0"/>
              </w:rPr>
            </w:pPr>
          </w:p>
        </w:tc>
      </w:tr>
    </w:tbl>
    <w:p w14:paraId="53C5558A" w14:textId="77777777" w:rsidR="000E0A89" w:rsidRDefault="000E0A89" w:rsidP="000E0A89">
      <w:pPr>
        <w:spacing w:line="240" w:lineRule="auto"/>
      </w:pPr>
    </w:p>
    <w:bookmarkEnd w:id="0"/>
    <w:p w14:paraId="546F612E" w14:textId="77777777" w:rsidR="000E0A89" w:rsidRDefault="000E0A89" w:rsidP="000E0A89">
      <w:pPr>
        <w:spacing w:line="240" w:lineRule="auto"/>
      </w:pPr>
    </w:p>
    <w:p w14:paraId="6ADDEF25" w14:textId="77777777" w:rsidR="00B91305" w:rsidRDefault="00B91305"/>
    <w:sectPr w:rsidR="00B913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A89"/>
    <w:rsid w:val="000E0A89"/>
    <w:rsid w:val="00B913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9EFE5"/>
  <w15:chartTrackingRefBased/>
  <w15:docId w15:val="{06831C68-0A44-474F-99D7-1129B281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A89"/>
    <w:rPr>
      <w:rFonts w:ascii="Times New Roman" w:eastAsia="Calibri" w:hAnsi="Times New Roman" w:cs="Times New Roman"/>
      <w:iCs/>
      <w:kern w:val="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Hiền Thanh LĐTL</dc:creator>
  <cp:keywords/>
  <dc:description/>
  <cp:lastModifiedBy>Hiền Thanh LĐTL</cp:lastModifiedBy>
  <cp:revision>1</cp:revision>
  <dcterms:created xsi:type="dcterms:W3CDTF">2025-03-31T04:53:00Z</dcterms:created>
  <dcterms:modified xsi:type="dcterms:W3CDTF">2025-03-31T04:54:00Z</dcterms:modified>
</cp:coreProperties>
</file>